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E0250" w14:textId="77777777" w:rsidR="007B2B44" w:rsidRDefault="007B2B44" w:rsidP="007B2B44">
      <w:pPr>
        <w:jc w:val="center"/>
      </w:pPr>
      <w:r>
        <w:rPr>
          <w:noProof/>
        </w:rPr>
        <w:drawing>
          <wp:inline distT="0" distB="0" distL="0" distR="0" wp14:anchorId="79082BA5" wp14:editId="497F5014">
            <wp:extent cx="2514600" cy="1600200"/>
            <wp:effectExtent l="0" t="0" r="0" b="0"/>
            <wp:docPr id="1" name="Picture 1" descr="WIPED:Users:jeffdavis:Desktop:can logo high res:CANlogo(wTAG)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ED:Users:jeffdavis:Desktop:can logo high res:CANlogo(wTAG).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B9D44" w14:textId="77777777" w:rsidR="007B2B44" w:rsidRPr="007C1B4E" w:rsidRDefault="007B2B44" w:rsidP="007B2B44">
      <w:pPr>
        <w:jc w:val="center"/>
        <w:rPr>
          <w:b/>
          <w:sz w:val="32"/>
          <w:szCs w:val="32"/>
        </w:rPr>
      </w:pPr>
      <w:r w:rsidRPr="007C1B4E">
        <w:rPr>
          <w:b/>
          <w:sz w:val="32"/>
          <w:szCs w:val="32"/>
        </w:rPr>
        <w:t>STEM Committee Meeting</w:t>
      </w:r>
    </w:p>
    <w:p w14:paraId="7D6D0A3F" w14:textId="77777777" w:rsidR="007B2B44" w:rsidRPr="007C1B4E" w:rsidRDefault="00973706" w:rsidP="007B2B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12</w:t>
      </w:r>
      <w:r w:rsidR="0053055C">
        <w:rPr>
          <w:b/>
          <w:sz w:val="32"/>
          <w:szCs w:val="32"/>
        </w:rPr>
        <w:t>, 2016</w:t>
      </w:r>
      <w:bookmarkStart w:id="0" w:name="_GoBack"/>
      <w:bookmarkEnd w:id="0"/>
    </w:p>
    <w:p w14:paraId="5B2F1D34" w14:textId="77777777" w:rsidR="007B2B44" w:rsidRPr="007C1B4E" w:rsidRDefault="007B2B44" w:rsidP="007B2B44">
      <w:pPr>
        <w:jc w:val="center"/>
        <w:rPr>
          <w:b/>
          <w:sz w:val="32"/>
          <w:szCs w:val="32"/>
        </w:rPr>
      </w:pPr>
      <w:r w:rsidRPr="007C1B4E">
        <w:rPr>
          <w:b/>
          <w:sz w:val="32"/>
          <w:szCs w:val="32"/>
        </w:rPr>
        <w:t>10:00a.m. – 11:00a.m.</w:t>
      </w:r>
    </w:p>
    <w:p w14:paraId="398039B8" w14:textId="77777777" w:rsidR="00106C6D" w:rsidRDefault="00106C6D" w:rsidP="00106C6D"/>
    <w:p w14:paraId="07331BEB" w14:textId="77777777" w:rsidR="007B2B44" w:rsidRPr="007C1B4E" w:rsidRDefault="007B2B44" w:rsidP="007B2B44">
      <w:pPr>
        <w:jc w:val="center"/>
      </w:pPr>
      <w:r w:rsidRPr="007C1B4E">
        <w:rPr>
          <w:i/>
          <w:u w:val="single"/>
        </w:rPr>
        <w:t>Call</w:t>
      </w:r>
      <w:r w:rsidR="007C1B4E" w:rsidRPr="007C1B4E">
        <w:rPr>
          <w:i/>
          <w:u w:val="single"/>
        </w:rPr>
        <w:t>:</w:t>
      </w:r>
      <w:r w:rsidR="007C1B4E" w:rsidRPr="007C1B4E">
        <w:t xml:space="preserve"> </w:t>
      </w:r>
      <w:r w:rsidR="007C1B4E" w:rsidRPr="007C1B4E">
        <w:rPr>
          <w:rFonts w:cs="Times"/>
        </w:rPr>
        <w:t>888-450-4821</w:t>
      </w:r>
    </w:p>
    <w:p w14:paraId="4EC2B234" w14:textId="77777777" w:rsidR="007B2B44" w:rsidRPr="007C1B4E" w:rsidRDefault="007B2B44" w:rsidP="007B2B44">
      <w:pPr>
        <w:jc w:val="center"/>
      </w:pPr>
      <w:r w:rsidRPr="007C1B4E">
        <w:rPr>
          <w:i/>
          <w:u w:val="single"/>
        </w:rPr>
        <w:t>Enter code</w:t>
      </w:r>
      <w:r w:rsidR="007C1B4E" w:rsidRPr="007C1B4E">
        <w:rPr>
          <w:i/>
          <w:u w:val="single"/>
        </w:rPr>
        <w:t>:</w:t>
      </w:r>
      <w:r w:rsidR="007C1B4E" w:rsidRPr="007C1B4E">
        <w:t xml:space="preserve"> </w:t>
      </w:r>
      <w:r w:rsidR="007C1B4E" w:rsidRPr="007C1B4E">
        <w:rPr>
          <w:rFonts w:cs="Times"/>
        </w:rPr>
        <w:t>273368</w:t>
      </w:r>
      <w:r w:rsidR="007C1B4E">
        <w:rPr>
          <w:rFonts w:cs="Times"/>
        </w:rPr>
        <w:t>(#)</w:t>
      </w:r>
    </w:p>
    <w:p w14:paraId="1E3B58B3" w14:textId="77777777" w:rsidR="007B2B44" w:rsidRPr="007B2B44" w:rsidRDefault="007B2B44" w:rsidP="00973706">
      <w:pPr>
        <w:jc w:val="center"/>
      </w:pPr>
      <w:r w:rsidRPr="00973706">
        <w:rPr>
          <w:i/>
          <w:u w:val="single"/>
        </w:rPr>
        <w:t>Click</w:t>
      </w:r>
      <w:r w:rsidR="007C1B4E" w:rsidRPr="00973706">
        <w:t xml:space="preserve">: </w:t>
      </w:r>
      <w:r w:rsidR="00973706">
        <w:t xml:space="preserve"> </w:t>
      </w:r>
      <w:hyperlink r:id="rId8" w:history="1">
        <w:r w:rsidR="00973706" w:rsidRPr="00973706">
          <w:rPr>
            <w:rStyle w:val="Hyperlink"/>
          </w:rPr>
          <w:t>http://foundationccc.adobeconnect.com/stem-committee-feb-meeting/</w:t>
        </w:r>
      </w:hyperlink>
    </w:p>
    <w:p w14:paraId="65C67C67" w14:textId="77777777" w:rsidR="007B2B44" w:rsidRDefault="007B2B44" w:rsidP="007B2B44"/>
    <w:p w14:paraId="0A9F7029" w14:textId="77777777" w:rsidR="00106C6D" w:rsidRPr="00106C6D" w:rsidRDefault="00106C6D" w:rsidP="007C1B4E">
      <w:pPr>
        <w:tabs>
          <w:tab w:val="left" w:pos="2640"/>
        </w:tabs>
        <w:jc w:val="both"/>
        <w:rPr>
          <w:b/>
          <w:sz w:val="16"/>
          <w:szCs w:val="16"/>
        </w:rPr>
      </w:pPr>
    </w:p>
    <w:p w14:paraId="219E8839" w14:textId="77777777" w:rsidR="002711BB" w:rsidRPr="00106C6D" w:rsidRDefault="007C1B4E" w:rsidP="007C1B4E">
      <w:pPr>
        <w:tabs>
          <w:tab w:val="left" w:pos="2640"/>
        </w:tabs>
        <w:jc w:val="both"/>
        <w:rPr>
          <w:b/>
          <w:sz w:val="32"/>
          <w:szCs w:val="32"/>
        </w:rPr>
      </w:pPr>
      <w:r w:rsidRPr="00106C6D">
        <w:rPr>
          <w:b/>
          <w:sz w:val="32"/>
          <w:szCs w:val="32"/>
        </w:rPr>
        <w:t>Agenda Items</w:t>
      </w:r>
    </w:p>
    <w:p w14:paraId="59DCB671" w14:textId="77777777" w:rsidR="007C1B4E" w:rsidRPr="00106C6D" w:rsidRDefault="007C1B4E" w:rsidP="007C1B4E">
      <w:pPr>
        <w:tabs>
          <w:tab w:val="left" w:pos="2640"/>
        </w:tabs>
        <w:jc w:val="both"/>
        <w:rPr>
          <w:sz w:val="32"/>
          <w:szCs w:val="32"/>
        </w:rPr>
      </w:pPr>
    </w:p>
    <w:p w14:paraId="034FEEB0" w14:textId="77777777" w:rsidR="007C1B4E" w:rsidRPr="00973706" w:rsidRDefault="007C1B4E" w:rsidP="00106C6D">
      <w:pPr>
        <w:pStyle w:val="ListParagraph"/>
        <w:numPr>
          <w:ilvl w:val="0"/>
          <w:numId w:val="1"/>
        </w:numPr>
        <w:tabs>
          <w:tab w:val="left" w:pos="2640"/>
        </w:tabs>
        <w:rPr>
          <w:sz w:val="32"/>
          <w:szCs w:val="32"/>
        </w:rPr>
      </w:pPr>
      <w:r w:rsidRPr="00973706">
        <w:rPr>
          <w:sz w:val="32"/>
          <w:szCs w:val="32"/>
        </w:rPr>
        <w:t>Welcome to the STEM Committee 2015!</w:t>
      </w:r>
    </w:p>
    <w:p w14:paraId="2C847D0D" w14:textId="77777777" w:rsidR="00106C6D" w:rsidRPr="00973706" w:rsidRDefault="00106C6D" w:rsidP="00106C6D">
      <w:pPr>
        <w:pStyle w:val="ListParagraph"/>
        <w:tabs>
          <w:tab w:val="left" w:pos="2640"/>
        </w:tabs>
        <w:rPr>
          <w:sz w:val="32"/>
          <w:szCs w:val="32"/>
        </w:rPr>
      </w:pPr>
    </w:p>
    <w:p w14:paraId="71BE2E85" w14:textId="77777777" w:rsidR="00106C6D" w:rsidRPr="00973706" w:rsidRDefault="007C1B4E" w:rsidP="00106C6D">
      <w:pPr>
        <w:pStyle w:val="ListParagraph"/>
        <w:numPr>
          <w:ilvl w:val="0"/>
          <w:numId w:val="1"/>
        </w:numPr>
        <w:tabs>
          <w:tab w:val="left" w:pos="2640"/>
        </w:tabs>
        <w:rPr>
          <w:sz w:val="32"/>
          <w:szCs w:val="32"/>
        </w:rPr>
      </w:pPr>
      <w:r w:rsidRPr="00973706">
        <w:rPr>
          <w:sz w:val="32"/>
          <w:szCs w:val="32"/>
        </w:rPr>
        <w:t>Update on the California AfterSchool Network</w:t>
      </w:r>
    </w:p>
    <w:p w14:paraId="280B8A25" w14:textId="77777777" w:rsidR="00106C6D" w:rsidRPr="00973706" w:rsidRDefault="00106C6D" w:rsidP="00106C6D">
      <w:pPr>
        <w:tabs>
          <w:tab w:val="left" w:pos="2640"/>
        </w:tabs>
        <w:rPr>
          <w:sz w:val="32"/>
          <w:szCs w:val="32"/>
        </w:rPr>
      </w:pPr>
    </w:p>
    <w:p w14:paraId="5DBF8196" w14:textId="77777777" w:rsidR="00106C6D" w:rsidRPr="00973706" w:rsidRDefault="00973706" w:rsidP="00106C6D">
      <w:pPr>
        <w:pStyle w:val="ListParagraph"/>
        <w:numPr>
          <w:ilvl w:val="0"/>
          <w:numId w:val="1"/>
        </w:numPr>
        <w:tabs>
          <w:tab w:val="left" w:pos="2640"/>
        </w:tabs>
        <w:rPr>
          <w:sz w:val="32"/>
          <w:szCs w:val="32"/>
        </w:rPr>
      </w:pPr>
      <w:r w:rsidRPr="00973706">
        <w:rPr>
          <w:rFonts w:eastAsia="Times New Roman"/>
          <w:b/>
          <w:sz w:val="32"/>
          <w:szCs w:val="32"/>
        </w:rPr>
        <w:t>Summer Matters Science, Jessica Manta-</w:t>
      </w:r>
      <w:proofErr w:type="gramStart"/>
      <w:r w:rsidRPr="00973706">
        <w:rPr>
          <w:rFonts w:eastAsia="Times New Roman"/>
          <w:b/>
          <w:sz w:val="32"/>
          <w:szCs w:val="32"/>
        </w:rPr>
        <w:t>Meyer ,</w:t>
      </w:r>
      <w:proofErr w:type="gramEnd"/>
      <w:r w:rsidRPr="00973706">
        <w:rPr>
          <w:rFonts w:eastAsia="Times New Roman"/>
          <w:b/>
          <w:sz w:val="32"/>
          <w:szCs w:val="32"/>
        </w:rPr>
        <w:t xml:space="preserve"> Public Profit</w:t>
      </w:r>
      <w:r w:rsidR="007C1B4E" w:rsidRPr="00973706">
        <w:rPr>
          <w:sz w:val="32"/>
          <w:szCs w:val="32"/>
        </w:rPr>
        <w:t xml:space="preserve"> </w:t>
      </w:r>
    </w:p>
    <w:p w14:paraId="16DB30A9" w14:textId="77777777" w:rsidR="00973706" w:rsidRDefault="00973706" w:rsidP="00106C6D">
      <w:pPr>
        <w:pStyle w:val="ListParagraph"/>
        <w:tabs>
          <w:tab w:val="left" w:pos="2640"/>
        </w:tabs>
        <w:ind w:left="1440"/>
        <w:rPr>
          <w:sz w:val="32"/>
          <w:szCs w:val="32"/>
        </w:rPr>
      </w:pPr>
    </w:p>
    <w:p w14:paraId="71E67CB6" w14:textId="77777777" w:rsidR="00106C6D" w:rsidRPr="00973706" w:rsidRDefault="00106C6D" w:rsidP="00106C6D">
      <w:pPr>
        <w:pStyle w:val="ListParagraph"/>
        <w:tabs>
          <w:tab w:val="left" w:pos="2640"/>
        </w:tabs>
        <w:ind w:left="1440"/>
        <w:rPr>
          <w:sz w:val="32"/>
          <w:szCs w:val="32"/>
        </w:rPr>
      </w:pPr>
      <w:r w:rsidRPr="00973706">
        <w:rPr>
          <w:sz w:val="32"/>
          <w:szCs w:val="32"/>
        </w:rPr>
        <w:t>Presenters:</w:t>
      </w:r>
      <w:r w:rsidR="007C1B4E" w:rsidRPr="00973706">
        <w:rPr>
          <w:sz w:val="32"/>
          <w:szCs w:val="32"/>
        </w:rPr>
        <w:t xml:space="preserve"> </w:t>
      </w:r>
    </w:p>
    <w:p w14:paraId="324B5099" w14:textId="77777777" w:rsidR="00106C6D" w:rsidRPr="00973706" w:rsidRDefault="00973706" w:rsidP="00973706">
      <w:pPr>
        <w:pStyle w:val="ListParagraph"/>
        <w:numPr>
          <w:ilvl w:val="0"/>
          <w:numId w:val="2"/>
        </w:numPr>
        <w:tabs>
          <w:tab w:val="left" w:pos="2640"/>
        </w:tabs>
        <w:rPr>
          <w:sz w:val="32"/>
          <w:szCs w:val="32"/>
        </w:rPr>
      </w:pPr>
      <w:r w:rsidRPr="00973706">
        <w:rPr>
          <w:rFonts w:eastAsia="Times New Roman"/>
          <w:sz w:val="32"/>
          <w:szCs w:val="32"/>
        </w:rPr>
        <w:t>Jessica Manta-</w:t>
      </w:r>
      <w:r w:rsidRPr="00973706">
        <w:rPr>
          <w:rFonts w:eastAsia="Times New Roman"/>
          <w:sz w:val="32"/>
          <w:szCs w:val="32"/>
        </w:rPr>
        <w:t>Meyer</w:t>
      </w:r>
      <w:r w:rsidRPr="00973706">
        <w:rPr>
          <w:rFonts w:eastAsia="Times New Roman"/>
          <w:sz w:val="32"/>
          <w:szCs w:val="32"/>
        </w:rPr>
        <w:t>, Public Profit</w:t>
      </w:r>
      <w:r w:rsidRPr="00973706">
        <w:rPr>
          <w:sz w:val="32"/>
          <w:szCs w:val="32"/>
        </w:rPr>
        <w:t xml:space="preserve"> </w:t>
      </w:r>
    </w:p>
    <w:p w14:paraId="0E5FC870" w14:textId="77777777" w:rsidR="00106C6D" w:rsidRPr="00973706" w:rsidRDefault="00106C6D" w:rsidP="00106C6D">
      <w:pPr>
        <w:tabs>
          <w:tab w:val="left" w:pos="2640"/>
        </w:tabs>
        <w:rPr>
          <w:sz w:val="32"/>
          <w:szCs w:val="32"/>
        </w:rPr>
      </w:pPr>
    </w:p>
    <w:p w14:paraId="0B9935C6" w14:textId="77777777" w:rsidR="00973706" w:rsidRPr="00973706" w:rsidRDefault="00973706" w:rsidP="00106C6D">
      <w:pPr>
        <w:pStyle w:val="ListParagraph"/>
        <w:numPr>
          <w:ilvl w:val="0"/>
          <w:numId w:val="1"/>
        </w:numPr>
        <w:tabs>
          <w:tab w:val="left" w:pos="2640"/>
        </w:tabs>
        <w:rPr>
          <w:sz w:val="32"/>
          <w:szCs w:val="32"/>
        </w:rPr>
      </w:pPr>
      <w:r w:rsidRPr="00973706">
        <w:rPr>
          <w:rFonts w:eastAsia="Times New Roman"/>
          <w:sz w:val="32"/>
          <w:szCs w:val="32"/>
        </w:rPr>
        <w:t>Workgroup Formation and Work Plans</w:t>
      </w:r>
    </w:p>
    <w:p w14:paraId="0FB0B28B" w14:textId="77777777" w:rsidR="00973706" w:rsidRPr="00973706" w:rsidRDefault="00973706" w:rsidP="00973706">
      <w:pPr>
        <w:pStyle w:val="ListParagraph"/>
        <w:tabs>
          <w:tab w:val="left" w:pos="2640"/>
        </w:tabs>
        <w:rPr>
          <w:sz w:val="32"/>
          <w:szCs w:val="32"/>
        </w:rPr>
      </w:pPr>
    </w:p>
    <w:p w14:paraId="08BE2829" w14:textId="77777777" w:rsidR="00106C6D" w:rsidRPr="00973706" w:rsidRDefault="00106C6D" w:rsidP="00106C6D">
      <w:pPr>
        <w:pStyle w:val="ListParagraph"/>
        <w:numPr>
          <w:ilvl w:val="0"/>
          <w:numId w:val="1"/>
        </w:numPr>
        <w:tabs>
          <w:tab w:val="left" w:pos="2640"/>
        </w:tabs>
        <w:rPr>
          <w:sz w:val="32"/>
          <w:szCs w:val="32"/>
        </w:rPr>
      </w:pPr>
      <w:r w:rsidRPr="00973706">
        <w:rPr>
          <w:sz w:val="32"/>
          <w:szCs w:val="32"/>
        </w:rPr>
        <w:t xml:space="preserve">Announcements and available resources to support STEM learning in expanded learning programs. </w:t>
      </w:r>
    </w:p>
    <w:p w14:paraId="02176013" w14:textId="77777777" w:rsidR="00106C6D" w:rsidRDefault="00106C6D" w:rsidP="00106C6D">
      <w:pPr>
        <w:tabs>
          <w:tab w:val="left" w:pos="2640"/>
        </w:tabs>
        <w:ind w:left="360"/>
        <w:rPr>
          <w:sz w:val="32"/>
          <w:szCs w:val="32"/>
        </w:rPr>
      </w:pPr>
    </w:p>
    <w:p w14:paraId="55CD6EB3" w14:textId="77777777" w:rsidR="00106C6D" w:rsidRDefault="00106C6D" w:rsidP="00106C6D">
      <w:pPr>
        <w:tabs>
          <w:tab w:val="left" w:pos="2640"/>
        </w:tabs>
        <w:ind w:left="360"/>
        <w:jc w:val="center"/>
        <w:rPr>
          <w:i/>
          <w:sz w:val="28"/>
          <w:szCs w:val="28"/>
        </w:rPr>
      </w:pPr>
    </w:p>
    <w:p w14:paraId="451CB2E7" w14:textId="77777777" w:rsidR="00106C6D" w:rsidRPr="00106C6D" w:rsidRDefault="00106C6D" w:rsidP="00106C6D">
      <w:pPr>
        <w:tabs>
          <w:tab w:val="left" w:pos="2640"/>
        </w:tabs>
        <w:ind w:left="360"/>
        <w:jc w:val="center"/>
        <w:rPr>
          <w:b/>
          <w:i/>
          <w:sz w:val="28"/>
          <w:szCs w:val="28"/>
        </w:rPr>
      </w:pPr>
      <w:r w:rsidRPr="00106C6D">
        <w:rPr>
          <w:b/>
          <w:i/>
          <w:sz w:val="28"/>
          <w:szCs w:val="28"/>
        </w:rPr>
        <w:t>We look forward to another exciting year for the CAN STEM Committee</w:t>
      </w:r>
    </w:p>
    <w:sectPr w:rsidR="00106C6D" w:rsidRPr="00106C6D" w:rsidSect="00106C6D"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0E6"/>
    <w:multiLevelType w:val="hybridMultilevel"/>
    <w:tmpl w:val="529C7B1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75874B6"/>
    <w:multiLevelType w:val="hybridMultilevel"/>
    <w:tmpl w:val="5942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44"/>
    <w:rsid w:val="00106C6D"/>
    <w:rsid w:val="002711BB"/>
    <w:rsid w:val="0053055C"/>
    <w:rsid w:val="007B2B44"/>
    <w:rsid w:val="007C1B4E"/>
    <w:rsid w:val="00973706"/>
    <w:rsid w:val="00C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FA8E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foundationccc.adobeconnect.com/stem-committee-feb-meetin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F261CE-3610-044F-8E51-DB8F729C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Davis</dc:creator>
  <cp:keywords/>
  <dc:description/>
  <cp:lastModifiedBy>Michelle Nelson</cp:lastModifiedBy>
  <cp:revision>3</cp:revision>
  <dcterms:created xsi:type="dcterms:W3CDTF">2016-02-03T20:24:00Z</dcterms:created>
  <dcterms:modified xsi:type="dcterms:W3CDTF">2016-02-03T20:25:00Z</dcterms:modified>
</cp:coreProperties>
</file>